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01C" w:rsidRDefault="0098201C" w:rsidP="0098201C">
      <w:pPr>
        <w:spacing w:after="0"/>
        <w:ind w:right="20" w:firstLine="720"/>
        <w:jc w:val="right"/>
        <w:rPr>
          <w:rFonts w:ascii="Sylfaen" w:eastAsia="Times New Roman" w:hAnsi="Sylfaen" w:cs="Sylfaen"/>
          <w:b/>
          <w:noProof/>
          <w:lang w:val="ka-GE" w:eastAsia="x-none"/>
        </w:rPr>
      </w:pPr>
      <w:r>
        <w:rPr>
          <w:rFonts w:ascii="Sylfaen" w:eastAsia="Times New Roman" w:hAnsi="Sylfaen" w:cs="Sylfaen"/>
          <w:b/>
          <w:noProof/>
          <w:lang w:val="ka-GE" w:eastAsia="x-none"/>
        </w:rPr>
        <w:t>დანართი №8-III-02</w:t>
      </w:r>
    </w:p>
    <w:p w:rsidR="0098201C" w:rsidRDefault="0098201C" w:rsidP="0098201C">
      <w:pPr>
        <w:spacing w:after="0"/>
        <w:ind w:right="20" w:firstLine="720"/>
        <w:jc w:val="right"/>
        <w:rPr>
          <w:rFonts w:ascii="Sylfaen" w:eastAsia="Times New Roman" w:hAnsi="Sylfaen" w:cs="Sylfaen"/>
          <w:noProof/>
          <w:lang w:val="ka-GE" w:eastAsia="x-none"/>
        </w:rPr>
      </w:pPr>
    </w:p>
    <w:p w:rsidR="0098201C" w:rsidRDefault="0098201C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center"/>
        <w:rPr>
          <w:rFonts w:ascii="Sylfaen" w:eastAsia="Times New Roman" w:hAnsi="Sylfaen" w:cs="Sylfaen"/>
          <w:b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lang w:val="x-none" w:eastAsia="x-none"/>
        </w:rPr>
        <w:t>საქონლის</w:t>
      </w:r>
      <w:proofErr w:type="spellEnd"/>
      <w:r>
        <w:rPr>
          <w:rFonts w:ascii="Sylfaen" w:eastAsia="Times New Roman" w:hAnsi="Sylfaen" w:cs="Sylfaen"/>
          <w:b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lang w:val="x-none" w:eastAsia="x-none"/>
        </w:rPr>
        <w:t>გაფორმებისათვის</w:t>
      </w:r>
      <w:proofErr w:type="spellEnd"/>
      <w:r>
        <w:rPr>
          <w:rFonts w:ascii="Sylfaen" w:eastAsia="Times New Roman" w:hAnsi="Sylfaen" w:cs="Sylfaen"/>
          <w:b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lang w:val="x-none" w:eastAsia="x-none"/>
        </w:rPr>
        <w:t>წარდგენილი</w:t>
      </w:r>
      <w:proofErr w:type="spellEnd"/>
      <w:r>
        <w:rPr>
          <w:rFonts w:ascii="Sylfaen" w:eastAsia="Times New Roman" w:hAnsi="Sylfaen" w:cs="Sylfaen"/>
          <w:b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lang w:val="x-none" w:eastAsia="x-none"/>
        </w:rPr>
        <w:t>დოკუმენტების</w:t>
      </w:r>
      <w:proofErr w:type="spellEnd"/>
      <w:r>
        <w:rPr>
          <w:rFonts w:ascii="Sylfaen" w:eastAsia="Times New Roman" w:hAnsi="Sylfaen" w:cs="Sylfaen"/>
          <w:b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lang w:val="x-none" w:eastAsia="x-none"/>
        </w:rPr>
        <w:t>შესახებ</w:t>
      </w:r>
      <w:proofErr w:type="spellEnd"/>
      <w:r>
        <w:rPr>
          <w:rFonts w:ascii="Sylfaen" w:eastAsia="Times New Roman" w:hAnsi="Sylfaen" w:cs="Sylfaen"/>
          <w:b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lang w:val="x-none" w:eastAsia="x-none"/>
        </w:rPr>
        <w:t>განაცხადი</w:t>
      </w:r>
      <w:proofErr w:type="spellEnd"/>
    </w:p>
    <w:p w:rsidR="0098201C" w:rsidRDefault="0098201C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center"/>
        <w:rPr>
          <w:rFonts w:ascii="Sylfaen" w:eastAsia="Times New Roman" w:hAnsi="Sylfaen" w:cs="Sylfaen"/>
          <w:lang w:val="x-none" w:eastAsia="x-none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211"/>
        <w:gridCol w:w="1355"/>
        <w:gridCol w:w="103"/>
        <w:gridCol w:w="1624"/>
        <w:gridCol w:w="27"/>
        <w:gridCol w:w="1399"/>
      </w:tblGrid>
      <w:tr w:rsidR="0098201C" w:rsidTr="00DB2934">
        <w:tc>
          <w:tcPr>
            <w:tcW w:w="4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დოკუმენტის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დასახელება</w:t>
            </w:r>
            <w:proofErr w:type="spellEnd"/>
          </w:p>
        </w:tc>
        <w:tc>
          <w:tcPr>
            <w:tcW w:w="15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დოკუმენტის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№</w:t>
            </w:r>
          </w:p>
        </w:tc>
        <w:tc>
          <w:tcPr>
            <w:tcW w:w="17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ფურცლების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რაოდენობა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შენიშვნა</w:t>
            </w:r>
            <w:proofErr w:type="spellEnd"/>
          </w:p>
        </w:tc>
      </w:tr>
      <w:tr w:rsidR="0098201C" w:rsidTr="00DB2934">
        <w:trPr>
          <w:trHeight w:val="566"/>
        </w:trPr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საქონლისა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და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სატრანსპორტო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საშუალების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აღრიცხვის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მოწმობა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ხელშეკრულება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შესყიდვის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დოკუმენტი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(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ინვოისი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ან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სხვა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საანგარიშსწორებო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დოკუმენტი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)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სატრანსპორტო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ზედნადები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(CMR)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სარკინიგზო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ზედნადების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მონაცემების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შესახებ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განაცხადი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კონოსამენტი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მანიფესტი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შეფუთვის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ფურცელი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TIR-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წიგნაკის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ფურცელი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წარმომადგენლის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უფლებამოსილების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დამადასტურებელი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დოკუმენტი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საბანკო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გარანტია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ფინანსური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რისკის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დაზღვევის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პოლისი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ხაზინის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ცნობა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ხაზინაში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გარანტიის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სახით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სათანადო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თანხის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(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დეპოზიტის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)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შეტანის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თაობაზე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Pr="00932E69" w:rsidRDefault="0081023E" w:rsidP="008B29A9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გარანტიი</w:t>
            </w:r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ს სახით </w:t>
            </w:r>
            <w:proofErr w:type="spellStart"/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უძრავი</w:t>
            </w:r>
            <w:proofErr w:type="spellEnd"/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ქონების</w:t>
            </w:r>
            <w:proofErr w:type="spellEnd"/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იპოთეკი</w:t>
            </w:r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ს</w:t>
            </w:r>
            <w:proofErr w:type="spellEnd"/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 რეგისტრაციის </w:t>
            </w:r>
            <w:proofErr w:type="spellStart"/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თ</w:t>
            </w:r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აობაზე</w:t>
            </w:r>
            <w:proofErr w:type="spellEnd"/>
            <w:r w:rsidR="0098201C" w:rsidRPr="00932E69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 ამონაწერი საჯარო რეესტრიდან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Pr="00323F23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</w:pPr>
            <w:r w:rsidRPr="00323F23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იპოთეკის ხელშეკრულება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Pr="00323F23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</w:pPr>
            <w:r w:rsidRPr="00323F23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საქართველოს რეზიდენტის თავდებობის ხელშეკრულება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წინასწარი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გადაწყვეტილება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ექსპერტიზის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დასკვნა</w:t>
            </w:r>
            <w:proofErr w:type="spellEnd"/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სხვა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დოკუმენტები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: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  <w:tc>
          <w:tcPr>
            <w:tcW w:w="17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</w:tr>
      <w:tr w:rsidR="0098201C" w:rsidTr="00DB2934">
        <w:tc>
          <w:tcPr>
            <w:tcW w:w="4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lastRenderedPageBreak/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</w:tr>
      <w:tr w:rsidR="0098201C" w:rsidTr="008B29A9">
        <w:tc>
          <w:tcPr>
            <w:tcW w:w="4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ფურცლების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რაოდენობა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სულ</w:t>
            </w:r>
            <w:proofErr w:type="spellEnd"/>
            <w:r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–</w:t>
            </w:r>
          </w:p>
        </w:tc>
        <w:tc>
          <w:tcPr>
            <w:tcW w:w="4508" w:type="dxa"/>
            <w:gridSpan w:val="5"/>
            <w:vAlign w:val="center"/>
            <w:hideMark/>
          </w:tcPr>
          <w:p w:rsidR="0098201C" w:rsidRDefault="0098201C" w:rsidP="00DB2934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lang w:val="x-none" w:eastAsia="x-none"/>
              </w:rPr>
            </w:pPr>
            <w:r>
              <w:rPr>
                <w:rFonts w:ascii="Sylfaen" w:eastAsia="Times New Roman" w:hAnsi="Sylfaen" w:cs="Sylfaen"/>
                <w:lang w:val="x-none" w:eastAsia="x-none"/>
              </w:rPr>
              <w:t> </w:t>
            </w:r>
          </w:p>
        </w:tc>
      </w:tr>
    </w:tbl>
    <w:p w:rsidR="0098201C" w:rsidRDefault="0098201C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lang w:val="x-none" w:eastAsia="x-none"/>
        </w:rPr>
      </w:pPr>
    </w:p>
    <w:p w:rsidR="0098201C" w:rsidRDefault="0098201C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sz w:val="20"/>
          <w:szCs w:val="20"/>
          <w:lang w:val="x-none" w:eastAsia="x-none"/>
        </w:rPr>
      </w:pPr>
      <w:proofErr w:type="spellStart"/>
      <w:r>
        <w:rPr>
          <w:rFonts w:ascii="Sylfaen" w:eastAsia="Times New Roman" w:hAnsi="Sylfaen" w:cs="Sylfaen"/>
          <w:sz w:val="20"/>
          <w:szCs w:val="20"/>
          <w:lang w:val="x-none" w:eastAsia="x-none"/>
        </w:rPr>
        <w:t>დოკუმენტების</w:t>
      </w:r>
      <w:proofErr w:type="spellEnd"/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0"/>
          <w:lang w:val="x-none" w:eastAsia="x-none"/>
        </w:rPr>
        <w:t>წარმომდგენი</w:t>
      </w:r>
      <w:proofErr w:type="spellEnd"/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0"/>
          <w:lang w:val="x-none" w:eastAsia="x-none"/>
        </w:rPr>
        <w:t>პირის</w:t>
      </w:r>
      <w:proofErr w:type="spellEnd"/>
      <w:r>
        <w:rPr>
          <w:rFonts w:ascii="Sylfaen" w:eastAsia="Times New Roman" w:hAnsi="Sylfaen" w:cs="Sylfaen"/>
          <w:sz w:val="20"/>
          <w:szCs w:val="20"/>
          <w:lang w:val="x-none" w:eastAsia="x-none"/>
        </w:rPr>
        <w:t>:</w:t>
      </w:r>
    </w:p>
    <w:p w:rsidR="0098201C" w:rsidRDefault="0098201C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sz w:val="20"/>
          <w:szCs w:val="20"/>
          <w:lang w:val="x-none" w:eastAsia="x-none"/>
        </w:rPr>
      </w:pPr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1. </w:t>
      </w:r>
      <w:proofErr w:type="spellStart"/>
      <w:r>
        <w:rPr>
          <w:rFonts w:ascii="Sylfaen" w:eastAsia="Times New Roman" w:hAnsi="Sylfaen" w:cs="Sylfaen"/>
          <w:sz w:val="20"/>
          <w:szCs w:val="20"/>
          <w:lang w:val="x-none" w:eastAsia="x-none"/>
        </w:rPr>
        <w:t>სახელი</w:t>
      </w:r>
      <w:proofErr w:type="spellEnd"/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, </w:t>
      </w:r>
      <w:proofErr w:type="spellStart"/>
      <w:r>
        <w:rPr>
          <w:rFonts w:ascii="Sylfaen" w:eastAsia="Times New Roman" w:hAnsi="Sylfaen" w:cs="Sylfaen"/>
          <w:sz w:val="20"/>
          <w:szCs w:val="20"/>
          <w:lang w:val="x-none" w:eastAsia="x-none"/>
        </w:rPr>
        <w:t>გვარი</w:t>
      </w:r>
      <w:proofErr w:type="spellEnd"/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 ----------------------------------------------------------</w:t>
      </w:r>
    </w:p>
    <w:p w:rsidR="0098201C" w:rsidRDefault="0098201C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sz w:val="20"/>
          <w:szCs w:val="20"/>
          <w:lang w:val="x-none" w:eastAsia="x-none"/>
        </w:rPr>
      </w:pPr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2. </w:t>
      </w:r>
      <w:proofErr w:type="spellStart"/>
      <w:r>
        <w:rPr>
          <w:rFonts w:ascii="Sylfaen" w:eastAsia="Times New Roman" w:hAnsi="Sylfaen" w:cs="Sylfaen"/>
          <w:sz w:val="20"/>
          <w:szCs w:val="20"/>
          <w:lang w:val="x-none" w:eastAsia="x-none"/>
        </w:rPr>
        <w:t>პირადი</w:t>
      </w:r>
      <w:proofErr w:type="spellEnd"/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0"/>
          <w:lang w:val="x-none" w:eastAsia="x-none"/>
        </w:rPr>
        <w:t>ნომერი</w:t>
      </w:r>
      <w:proofErr w:type="spellEnd"/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 --------------------------</w:t>
      </w:r>
    </w:p>
    <w:p w:rsidR="0098201C" w:rsidRDefault="0098201C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sz w:val="20"/>
          <w:szCs w:val="20"/>
          <w:lang w:val="ka-GE" w:eastAsia="x-none"/>
        </w:rPr>
      </w:pPr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3. </w:t>
      </w:r>
      <w:proofErr w:type="spellStart"/>
      <w:r>
        <w:rPr>
          <w:rFonts w:ascii="Sylfaen" w:eastAsia="Times New Roman" w:hAnsi="Sylfaen" w:cs="Sylfaen"/>
          <w:sz w:val="20"/>
          <w:szCs w:val="20"/>
          <w:lang w:val="x-none" w:eastAsia="x-none"/>
        </w:rPr>
        <w:t>ხელმოწერა</w:t>
      </w:r>
      <w:proofErr w:type="spellEnd"/>
      <w:r>
        <w:rPr>
          <w:rFonts w:ascii="Sylfaen" w:eastAsia="Times New Roman" w:hAnsi="Sylfaen" w:cs="Sylfaen"/>
          <w:sz w:val="20"/>
          <w:szCs w:val="20"/>
          <w:lang w:val="x-none" w:eastAsia="x-none"/>
        </w:rPr>
        <w:t xml:space="preserve"> --------------------------</w:t>
      </w:r>
    </w:p>
    <w:p w:rsidR="00317885" w:rsidRDefault="00317885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sz w:val="20"/>
          <w:szCs w:val="20"/>
          <w:lang w:val="ka-GE" w:eastAsia="x-none"/>
        </w:rPr>
      </w:pPr>
    </w:p>
    <w:p w:rsidR="00317885" w:rsidRDefault="00317885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sz w:val="20"/>
          <w:szCs w:val="20"/>
          <w:lang w:val="ka-GE" w:eastAsia="x-none"/>
        </w:rPr>
      </w:pPr>
    </w:p>
    <w:p w:rsidR="00317885" w:rsidRDefault="00317885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sz w:val="20"/>
          <w:szCs w:val="20"/>
          <w:lang w:val="ka-GE" w:eastAsia="x-none"/>
        </w:rPr>
      </w:pPr>
    </w:p>
    <w:p w:rsidR="00317885" w:rsidRPr="002F11FF" w:rsidRDefault="00317885" w:rsidP="0098201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both"/>
        <w:rPr>
          <w:rFonts w:ascii="Sylfaen" w:eastAsia="Times New Roman" w:hAnsi="Sylfaen" w:cs="Sylfaen"/>
          <w:sz w:val="20"/>
          <w:szCs w:val="20"/>
          <w:lang w:val="ka-GE" w:eastAsia="x-none"/>
        </w:rPr>
      </w:pPr>
    </w:p>
    <w:p w:rsidR="00317885" w:rsidRDefault="00317885" w:rsidP="0031788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right"/>
        <w:rPr>
          <w:rFonts w:ascii="Sylfaen" w:eastAsia="Times New Roman" w:hAnsi="Sylfaen" w:cs="Sylfaen"/>
          <w:b/>
          <w:lang w:val="ka-GE" w:eastAsia="x-none"/>
        </w:rPr>
      </w:pPr>
      <w:r>
        <w:rPr>
          <w:rFonts w:ascii="Sylfaen" w:eastAsia="Times New Roman" w:hAnsi="Sylfaen" w:cs="Sylfaen"/>
          <w:b/>
          <w:lang w:val="ka-GE" w:eastAsia="x-none"/>
        </w:rPr>
        <w:t>დანართი</w:t>
      </w:r>
      <w:r>
        <w:rPr>
          <w:rFonts w:ascii="Sylfaen" w:hAnsi="Sylfaen" w:cs="Sylfaen"/>
          <w:b/>
          <w:lang w:val="ka-GE" w:eastAsia="x-none"/>
        </w:rPr>
        <w:t xml:space="preserve"> №</w:t>
      </w:r>
      <w:r>
        <w:rPr>
          <w:rFonts w:ascii="Sylfaen" w:eastAsia="Times New Roman" w:hAnsi="Sylfaen" w:cs="Sylfaen"/>
          <w:b/>
          <w:lang w:eastAsia="x-none"/>
        </w:rPr>
        <w:t>8</w:t>
      </w:r>
      <w:r>
        <w:rPr>
          <w:rFonts w:ascii="Sylfaen" w:eastAsia="Times New Roman" w:hAnsi="Sylfaen" w:cs="Sylfaen"/>
          <w:b/>
          <w:lang w:val="ka-GE" w:eastAsia="x-none"/>
        </w:rPr>
        <w:t>-</w:t>
      </w:r>
      <w:r>
        <w:rPr>
          <w:rFonts w:ascii="Sylfaen" w:eastAsia="Times New Roman" w:hAnsi="Sylfaen" w:cs="Sylfaen"/>
          <w:b/>
          <w:lang w:eastAsia="x-none"/>
        </w:rPr>
        <w:t>III-</w:t>
      </w:r>
      <w:r>
        <w:rPr>
          <w:rFonts w:ascii="Sylfaen" w:eastAsia="Times New Roman" w:hAnsi="Sylfaen" w:cs="Sylfaen"/>
          <w:b/>
          <w:lang w:val="ka-GE" w:eastAsia="x-none"/>
        </w:rPr>
        <w:t>04</w:t>
      </w:r>
    </w:p>
    <w:p w:rsidR="00317885" w:rsidRDefault="00317885" w:rsidP="0031788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right"/>
        <w:rPr>
          <w:rFonts w:ascii="Sylfaen" w:eastAsia="Times New Roman" w:hAnsi="Sylfaen" w:cs="Sylfaen"/>
          <w:sz w:val="20"/>
          <w:szCs w:val="20"/>
          <w:lang w:val="ka-GE" w:eastAsia="x-none"/>
        </w:rPr>
      </w:pPr>
    </w:p>
    <w:p w:rsidR="00317885" w:rsidRPr="00CE63DA" w:rsidRDefault="00317885" w:rsidP="00317885">
      <w:pPr>
        <w:spacing w:after="0"/>
        <w:jc w:val="center"/>
        <w:rPr>
          <w:rFonts w:ascii="Sylfaen" w:eastAsia="Times New Roman" w:hAnsi="Sylfaen" w:cs="Sylfaen"/>
          <w:b/>
          <w:bCs/>
          <w:sz w:val="20"/>
          <w:szCs w:val="20"/>
        </w:rPr>
      </w:pPr>
      <w:proofErr w:type="spellStart"/>
      <w:proofErr w:type="gramStart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>საბაჟო</w:t>
      </w:r>
      <w:proofErr w:type="spellEnd"/>
      <w:proofErr w:type="gramEnd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>ორგანოში</w:t>
      </w:r>
      <w:proofErr w:type="spellEnd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>საქონლის</w:t>
      </w:r>
      <w:proofErr w:type="spellEnd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>გაფორმებისათვის</w:t>
      </w:r>
      <w:proofErr w:type="spellEnd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>წარდგენილი</w:t>
      </w:r>
      <w:proofErr w:type="spellEnd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>დოკუმენტების</w:t>
      </w:r>
      <w:proofErr w:type="spellEnd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>შესახებ</w:t>
      </w:r>
      <w:proofErr w:type="spellEnd"/>
      <w:r w:rsidRPr="00CE63DA">
        <w:rPr>
          <w:rFonts w:ascii="Sylfaen" w:eastAsia="Times New Roman" w:hAnsi="Sylfaen" w:cs="Sylfaen"/>
          <w:b/>
          <w:bCs/>
          <w:sz w:val="20"/>
          <w:szCs w:val="20"/>
          <w:lang w:val="ka-GE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b/>
          <w:bCs/>
          <w:sz w:val="20"/>
          <w:szCs w:val="20"/>
        </w:rPr>
        <w:t>განაცხადი</w:t>
      </w:r>
      <w:proofErr w:type="spellEnd"/>
    </w:p>
    <w:p w:rsidR="00317885" w:rsidRPr="00CE63DA" w:rsidRDefault="00317885" w:rsidP="00317885">
      <w:pPr>
        <w:spacing w:after="0"/>
        <w:jc w:val="center"/>
        <w:rPr>
          <w:rFonts w:ascii="Sylfaen" w:eastAsia="Times New Roman" w:hAnsi="Sylfaen" w:cs="Times New Roman"/>
          <w:sz w:val="20"/>
          <w:szCs w:val="20"/>
        </w:rPr>
      </w:pPr>
    </w:p>
    <w:tbl>
      <w:tblPr>
        <w:tblW w:w="10350" w:type="dxa"/>
        <w:tblInd w:w="-3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  <w:gridCol w:w="1620"/>
        <w:gridCol w:w="1530"/>
        <w:gridCol w:w="1440"/>
      </w:tblGrid>
      <w:tr w:rsidR="00317885" w:rsidRPr="00CE63DA" w:rsidTr="00DB2934">
        <w:tc>
          <w:tcPr>
            <w:tcW w:w="5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დოკუმენტის</w:t>
            </w:r>
            <w:proofErr w:type="spellEnd"/>
            <w:r w:rsidRPr="00CE63DA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დასახელება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დოკუმენტის</w:t>
            </w:r>
            <w:proofErr w:type="spellEnd"/>
            <w:r w:rsidRPr="00CE63DA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 №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ფურცლების</w:t>
            </w:r>
            <w:proofErr w:type="spellEnd"/>
          </w:p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რაოდენობა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შენიშვნა</w:t>
            </w:r>
            <w:proofErr w:type="spellEnd"/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საქონლისა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და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სატრანსპორტო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საშუალების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აღრიცხვის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მოწმობა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ხელშეკრულება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შესყიდვის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დოკუმენტი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(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ინვოისი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ან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სხვა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საანგარიშსწორებო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დოკუმენტი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>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სატრანსპორტო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ზედნადები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(CMR)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სარკინიგზო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ზედნადების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მონაცემების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შესახებ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განაცხადი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კონოსამენტი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მანიფესტი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შეფუთვის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ფურცელი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TIR-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წიგნაკის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ფურცელი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წარმომადგენლის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უფლებამოსილების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დამადასტურებელი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დოკუმენტი</w:t>
            </w:r>
            <w:bookmarkStart w:id="0" w:name="_GoBack"/>
            <w:bookmarkEnd w:id="0"/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საბანკო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გარანტია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ფინანსური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რისკის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დაზღვევის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პოლისი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სახელმწიფო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ხაზინის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ცნობა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სახელმწიფო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ხაზინაში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გარანტიის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სახით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სათანადო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თანხის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(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დეპოზიტის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)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შეტანის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თაობაზე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9F715A" w:rsidP="008B29A9">
            <w:pPr>
              <w:spacing w:after="0"/>
              <w:rPr>
                <w:rFonts w:ascii="Sylfaen" w:eastAsia="Times New Roman" w:hAnsi="Sylfaen" w:cs="Sylfaen"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გარანტიი</w:t>
            </w:r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ს სახით </w:t>
            </w:r>
            <w:proofErr w:type="spellStart"/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უძრავი</w:t>
            </w:r>
            <w:proofErr w:type="spellEnd"/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ქონების</w:t>
            </w:r>
            <w:proofErr w:type="spellEnd"/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იპოთეკი</w:t>
            </w:r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ს</w:t>
            </w:r>
            <w:proofErr w:type="spellEnd"/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 რეგისტრაციის </w:t>
            </w:r>
            <w:proofErr w:type="spellStart"/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თ</w:t>
            </w:r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აობაზე</w:t>
            </w:r>
            <w:proofErr w:type="spellEnd"/>
            <w:r w:rsidR="00317885" w:rsidRPr="00CE63DA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 ამონაწერი საჯარო რეესტრიდან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</w:pPr>
            <w:r w:rsidRPr="00CE63DA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იპოთეკის ხელშეკრულება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 w:cs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საქართველოს რეზიდენტის თავდებობის ხელშეკრულება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8B29A9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წინასწარი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გადაწყვეტილება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  <w:lang w:val="ka-GE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ექსპერტიზის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დასკვნა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  <w:lang w:val="ka-GE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სხვა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დოკუმენტები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  <w:tr w:rsidR="00317885" w:rsidRPr="00CE63DA" w:rsidTr="00DB2934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885" w:rsidRPr="00CE63DA" w:rsidRDefault="00317885" w:rsidP="00DB2934">
            <w:pPr>
              <w:spacing w:after="0"/>
              <w:jc w:val="both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ფურცლების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რაოდენობა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E63DA">
              <w:rPr>
                <w:rFonts w:ascii="Sylfaen" w:eastAsia="Times New Roman" w:hAnsi="Sylfaen" w:cs="Sylfaen"/>
                <w:sz w:val="20"/>
                <w:szCs w:val="20"/>
              </w:rPr>
              <w:t>სულ</w:t>
            </w:r>
            <w:proofErr w:type="spellEnd"/>
            <w:r w:rsidRPr="00CE63DA">
              <w:rPr>
                <w:rFonts w:ascii="Sylfaen" w:eastAsia="Times New Roman" w:hAnsi="Sylfaen"/>
                <w:sz w:val="20"/>
                <w:szCs w:val="20"/>
              </w:rPr>
              <w:t xml:space="preserve"> –</w:t>
            </w:r>
          </w:p>
        </w:tc>
        <w:tc>
          <w:tcPr>
            <w:tcW w:w="4590" w:type="dxa"/>
            <w:gridSpan w:val="3"/>
            <w:vAlign w:val="center"/>
            <w:hideMark/>
          </w:tcPr>
          <w:p w:rsidR="00317885" w:rsidRPr="00CE63DA" w:rsidRDefault="00317885" w:rsidP="00DB2934">
            <w:pPr>
              <w:spacing w:after="0"/>
              <w:rPr>
                <w:rFonts w:ascii="Sylfaen" w:eastAsia="Times New Roman" w:hAnsi="Sylfaen"/>
                <w:sz w:val="20"/>
                <w:szCs w:val="20"/>
              </w:rPr>
            </w:pPr>
            <w:r w:rsidRPr="00CE63DA">
              <w:rPr>
                <w:rFonts w:ascii="Sylfaen" w:eastAsia="Times New Roman" w:hAnsi="Sylfaen"/>
                <w:sz w:val="20"/>
                <w:szCs w:val="20"/>
              </w:rPr>
              <w:t> </w:t>
            </w:r>
          </w:p>
        </w:tc>
      </w:tr>
    </w:tbl>
    <w:p w:rsidR="00317885" w:rsidRPr="00CE63DA" w:rsidRDefault="00317885" w:rsidP="00317885">
      <w:pPr>
        <w:spacing w:after="0"/>
        <w:ind w:firstLine="283"/>
        <w:rPr>
          <w:rFonts w:ascii="Sylfaen" w:eastAsia="Times New Roman" w:hAnsi="Sylfaen"/>
          <w:i/>
          <w:iCs/>
          <w:sz w:val="20"/>
          <w:szCs w:val="20"/>
        </w:rPr>
      </w:pPr>
    </w:p>
    <w:p w:rsidR="00317885" w:rsidRPr="00CE63DA" w:rsidRDefault="00317885" w:rsidP="00317885">
      <w:pPr>
        <w:spacing w:after="0"/>
        <w:ind w:firstLine="283"/>
        <w:rPr>
          <w:rFonts w:ascii="Sylfaen" w:eastAsia="Times New Roman" w:hAnsi="Sylfaen"/>
          <w:sz w:val="20"/>
          <w:szCs w:val="20"/>
          <w:lang w:val="ka-GE"/>
        </w:rPr>
      </w:pPr>
      <w:r w:rsidRPr="00CE63DA">
        <w:rPr>
          <w:rFonts w:ascii="Sylfaen" w:eastAsia="Times New Roman" w:hAnsi="Sylfaen"/>
          <w:i/>
          <w:iCs/>
          <w:sz w:val="20"/>
          <w:szCs w:val="20"/>
        </w:rPr>
        <w:t> </w:t>
      </w:r>
      <w:r w:rsidRPr="00CE63DA">
        <w:rPr>
          <w:rFonts w:ascii="Sylfaen" w:eastAsia="Times New Roman" w:hAnsi="Sylfaen"/>
          <w:iCs/>
          <w:sz w:val="20"/>
          <w:szCs w:val="20"/>
          <w:lang w:val="ka-GE"/>
        </w:rPr>
        <w:t>საბაჟო პროცედურა/რეექსპორტი-</w:t>
      </w:r>
    </w:p>
    <w:p w:rsidR="00317885" w:rsidRPr="00CE63DA" w:rsidRDefault="00317885" w:rsidP="00317885">
      <w:pPr>
        <w:spacing w:after="0"/>
        <w:jc w:val="both"/>
        <w:rPr>
          <w:rFonts w:ascii="Sylfaen" w:eastAsia="Times New Roman" w:hAnsi="Sylfaen"/>
          <w:sz w:val="20"/>
          <w:szCs w:val="20"/>
        </w:rPr>
      </w:pPr>
      <w:r w:rsidRPr="00CE63DA">
        <w:rPr>
          <w:rFonts w:ascii="Sylfaen" w:eastAsia="Times New Roman" w:hAnsi="Sylfaen"/>
          <w:sz w:val="20"/>
          <w:szCs w:val="20"/>
        </w:rPr>
        <w:t xml:space="preserve">     1. </w:t>
      </w:r>
      <w:proofErr w:type="spellStart"/>
      <w:proofErr w:type="gramStart"/>
      <w:r w:rsidRPr="00CE63DA">
        <w:rPr>
          <w:rFonts w:ascii="Sylfaen" w:eastAsia="Times New Roman" w:hAnsi="Sylfaen" w:cs="Sylfaen"/>
          <w:sz w:val="20"/>
          <w:szCs w:val="20"/>
        </w:rPr>
        <w:t>დოკუმენტების</w:t>
      </w:r>
      <w:proofErr w:type="spellEnd"/>
      <w:proofErr w:type="gram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წარმომდგენი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პირის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სახელი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,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გვარი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----------------------------</w:t>
      </w:r>
    </w:p>
    <w:p w:rsidR="00317885" w:rsidRPr="00CE63DA" w:rsidRDefault="00317885" w:rsidP="00317885">
      <w:pPr>
        <w:spacing w:after="0"/>
        <w:jc w:val="both"/>
        <w:rPr>
          <w:rFonts w:ascii="Sylfaen" w:eastAsia="Times New Roman" w:hAnsi="Sylfaen"/>
          <w:sz w:val="20"/>
          <w:szCs w:val="20"/>
        </w:rPr>
      </w:pPr>
      <w:r w:rsidRPr="00CE63DA">
        <w:rPr>
          <w:rFonts w:ascii="Sylfaen" w:eastAsia="Times New Roman" w:hAnsi="Sylfaen"/>
          <w:sz w:val="20"/>
          <w:szCs w:val="20"/>
        </w:rPr>
        <w:t xml:space="preserve">     2. </w:t>
      </w:r>
      <w:proofErr w:type="spellStart"/>
      <w:proofErr w:type="gramStart"/>
      <w:r w:rsidRPr="00CE63DA">
        <w:rPr>
          <w:rFonts w:ascii="Sylfaen" w:eastAsia="Times New Roman" w:hAnsi="Sylfaen" w:cs="Sylfaen"/>
          <w:sz w:val="20"/>
          <w:szCs w:val="20"/>
        </w:rPr>
        <w:t>პირის</w:t>
      </w:r>
      <w:proofErr w:type="spellEnd"/>
      <w:proofErr w:type="gram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საიდენტიფიკაციო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ნომერი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-----------------------</w:t>
      </w:r>
    </w:p>
    <w:p w:rsidR="00317885" w:rsidRPr="00CE63DA" w:rsidRDefault="00317885" w:rsidP="00317885">
      <w:pPr>
        <w:spacing w:after="0"/>
        <w:jc w:val="both"/>
        <w:rPr>
          <w:rFonts w:ascii="Sylfaen" w:eastAsia="Times New Roman" w:hAnsi="Sylfaen"/>
          <w:sz w:val="20"/>
          <w:szCs w:val="20"/>
          <w:lang w:val="ka-GE"/>
        </w:rPr>
      </w:pPr>
      <w:r w:rsidRPr="00CE63DA">
        <w:rPr>
          <w:rFonts w:ascii="Sylfaen" w:eastAsia="Times New Roman" w:hAnsi="Sylfaen"/>
          <w:sz w:val="20"/>
          <w:szCs w:val="20"/>
        </w:rPr>
        <w:t xml:space="preserve">     3. </w:t>
      </w:r>
      <w:proofErr w:type="gramStart"/>
      <w:r w:rsidRPr="00CE63DA">
        <w:rPr>
          <w:rFonts w:ascii="Sylfaen" w:eastAsia="Times New Roman" w:hAnsi="Sylfaen"/>
          <w:sz w:val="20"/>
          <w:szCs w:val="20"/>
          <w:lang w:val="ka-GE"/>
        </w:rPr>
        <w:t>საბაჟო</w:t>
      </w:r>
      <w:proofErr w:type="gramEnd"/>
      <w:r w:rsidRPr="00CE63DA">
        <w:rPr>
          <w:rFonts w:ascii="Sylfaen" w:eastAsia="Times New Roman" w:hAnsi="Sylfaen"/>
          <w:sz w:val="20"/>
          <w:szCs w:val="20"/>
          <w:lang w:val="ka-GE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ორგანო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r w:rsidRPr="00CE63DA">
        <w:rPr>
          <w:rFonts w:ascii="Sylfaen" w:eastAsia="Times New Roman" w:hAnsi="Sylfaen" w:cs="Sylfaen"/>
          <w:sz w:val="20"/>
          <w:szCs w:val="20"/>
        </w:rPr>
        <w:t>ს</w:t>
      </w:r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მიერ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დოკუმენტების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მიღების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თარიღი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და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დრო</w:t>
      </w:r>
      <w:proofErr w:type="spellEnd"/>
    </w:p>
    <w:p w:rsidR="00317885" w:rsidRPr="00CE63DA" w:rsidRDefault="00317885" w:rsidP="00317885">
      <w:pPr>
        <w:spacing w:after="0"/>
        <w:jc w:val="both"/>
        <w:rPr>
          <w:rFonts w:ascii="Sylfaen" w:eastAsia="Times New Roman" w:hAnsi="Sylfaen"/>
          <w:sz w:val="20"/>
          <w:szCs w:val="20"/>
        </w:rPr>
      </w:pPr>
      <w:r w:rsidRPr="00CE63DA">
        <w:rPr>
          <w:rFonts w:ascii="Sylfaen" w:eastAsia="Times New Roman" w:hAnsi="Sylfaen"/>
          <w:sz w:val="20"/>
          <w:szCs w:val="20"/>
        </w:rPr>
        <w:t xml:space="preserve">     20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წელი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----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სთ</w:t>
      </w:r>
      <w:proofErr w:type="spellEnd"/>
      <w:proofErr w:type="gramStart"/>
      <w:r w:rsidRPr="00CE63DA">
        <w:rPr>
          <w:rFonts w:ascii="Sylfaen" w:eastAsia="Times New Roman" w:hAnsi="Sylfaen"/>
          <w:sz w:val="20"/>
          <w:szCs w:val="20"/>
        </w:rPr>
        <w:t>.-----</w:t>
      </w:r>
      <w:proofErr w:type="spellStart"/>
      <w:proofErr w:type="gramEnd"/>
      <w:r w:rsidRPr="00CE63DA">
        <w:rPr>
          <w:rFonts w:ascii="Sylfaen" w:eastAsia="Times New Roman" w:hAnsi="Sylfaen" w:cs="Sylfaen"/>
          <w:sz w:val="20"/>
          <w:szCs w:val="20"/>
        </w:rPr>
        <w:t>წთ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>.</w:t>
      </w:r>
    </w:p>
    <w:p w:rsidR="00317885" w:rsidRPr="00CE63DA" w:rsidRDefault="00317885" w:rsidP="00317885">
      <w:pPr>
        <w:spacing w:after="0"/>
        <w:jc w:val="both"/>
        <w:rPr>
          <w:rFonts w:ascii="Sylfaen" w:eastAsia="Times New Roman" w:hAnsi="Sylfaen"/>
          <w:sz w:val="20"/>
          <w:szCs w:val="20"/>
          <w:lang w:val="ka-GE"/>
        </w:rPr>
      </w:pPr>
      <w:r w:rsidRPr="00CE63DA">
        <w:rPr>
          <w:rFonts w:ascii="Sylfaen" w:eastAsia="Times New Roman" w:hAnsi="Sylfaen"/>
          <w:sz w:val="20"/>
          <w:szCs w:val="20"/>
        </w:rPr>
        <w:t xml:space="preserve">     4. </w:t>
      </w:r>
      <w:proofErr w:type="spellStart"/>
      <w:proofErr w:type="gramStart"/>
      <w:r w:rsidRPr="00CE63DA">
        <w:rPr>
          <w:rFonts w:ascii="Sylfaen" w:eastAsia="Times New Roman" w:hAnsi="Sylfaen" w:cs="Sylfaen"/>
          <w:sz w:val="20"/>
          <w:szCs w:val="20"/>
        </w:rPr>
        <w:t>დოკუმენტების</w:t>
      </w:r>
      <w:proofErr w:type="spellEnd"/>
      <w:proofErr w:type="gram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მიღებაზე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პასუხისმგებელი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პირის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</w:t>
      </w:r>
      <w:proofErr w:type="spellStart"/>
      <w:r w:rsidRPr="00CE63DA">
        <w:rPr>
          <w:rFonts w:ascii="Sylfaen" w:eastAsia="Times New Roman" w:hAnsi="Sylfaen" w:cs="Sylfaen"/>
          <w:sz w:val="20"/>
          <w:szCs w:val="20"/>
        </w:rPr>
        <w:t>ხელმოწერა</w:t>
      </w:r>
      <w:proofErr w:type="spellEnd"/>
      <w:r w:rsidRPr="00CE63DA">
        <w:rPr>
          <w:rFonts w:ascii="Sylfaen" w:eastAsia="Times New Roman" w:hAnsi="Sylfaen"/>
          <w:sz w:val="20"/>
          <w:szCs w:val="20"/>
        </w:rPr>
        <w:t xml:space="preserve"> --------------</w:t>
      </w:r>
    </w:p>
    <w:p w:rsidR="00B064FD" w:rsidRPr="00CE63DA" w:rsidRDefault="00B064FD">
      <w:pPr>
        <w:rPr>
          <w:sz w:val="20"/>
          <w:szCs w:val="20"/>
          <w:lang w:val="ka-GE"/>
        </w:rPr>
      </w:pPr>
    </w:p>
    <w:sectPr w:rsidR="00B064FD" w:rsidRPr="00CE63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7E2"/>
    <w:rsid w:val="002637E2"/>
    <w:rsid w:val="00317885"/>
    <w:rsid w:val="0081023E"/>
    <w:rsid w:val="008B29A9"/>
    <w:rsid w:val="0098201C"/>
    <w:rsid w:val="009F715A"/>
    <w:rsid w:val="00B064FD"/>
    <w:rsid w:val="00CE63DA"/>
    <w:rsid w:val="00FC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45F0C-309A-480B-BFF3-B555A5741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0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Asmat Gvaramadze</dc:creator>
  <cp:keywords/>
  <dc:description/>
  <cp:lastModifiedBy>User</cp:lastModifiedBy>
  <cp:revision>8</cp:revision>
  <dcterms:created xsi:type="dcterms:W3CDTF">2021-11-08T10:31:00Z</dcterms:created>
  <dcterms:modified xsi:type="dcterms:W3CDTF">2021-11-19T07:49:00Z</dcterms:modified>
</cp:coreProperties>
</file>